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667E5" w14:textId="77777777" w:rsidR="00F85BD8" w:rsidRPr="00365020" w:rsidRDefault="00F85BD8" w:rsidP="00537F54">
      <w:pPr>
        <w:spacing w:after="0"/>
        <w:rPr>
          <w:rFonts w:ascii="Century Gothic" w:eastAsia="MS Mincho" w:hAnsi="Century Gothic"/>
          <w:color w:val="5C2D91"/>
          <w:sz w:val="52"/>
          <w:szCs w:val="52"/>
          <w:lang w:eastAsia="ja-JP"/>
        </w:rPr>
      </w:pPr>
    </w:p>
    <w:p w14:paraId="44A2E92E" w14:textId="341C8C38" w:rsidR="00F85BD8" w:rsidRPr="00365020" w:rsidRDefault="000D3561" w:rsidP="00F85BD8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>DA0</w:t>
      </w:r>
      <w:r w:rsidR="006A0E99">
        <w:rPr>
          <w:rFonts w:ascii="Century Gothic" w:eastAsia="MS Mincho" w:hAnsi="Century Gothic"/>
          <w:color w:val="5C2D91"/>
          <w:sz w:val="32"/>
          <w:szCs w:val="32"/>
          <w:lang w:eastAsia="ja-JP"/>
        </w:rPr>
        <w:t>4</w:t>
      </w: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- </w:t>
      </w:r>
      <w:r w:rsidR="00F85BD8" w:rsidRPr="00365020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F85BD8" w:rsidRPr="00365020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FICHE DE PRÉSENTATION D’UNE FORMATION DE TYPE LICENCE, LICENCE PROFESSIONNELLE OU MASTER </w:t>
      </w:r>
    </w:p>
    <w:p w14:paraId="01EE241E" w14:textId="3F7435DB" w:rsidR="0009345B" w:rsidRPr="00365020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365020" w:rsidRDefault="00A926E9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794CF12E" w:rsidR="0009345B" w:rsidRPr="00365020" w:rsidRDefault="006E5E36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 w:rsidRPr="00365020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F02020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</w:t>
      </w:r>
      <w:r w:rsidR="008D70C7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20</w:t>
      </w:r>
      <w:r w:rsidR="00F02020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-202</w:t>
      </w:r>
      <w:r w:rsidR="008D70C7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1</w:t>
      </w:r>
    </w:p>
    <w:p w14:paraId="0BF72182" w14:textId="3BE63A3A" w:rsidR="0009345B" w:rsidRPr="00365020" w:rsidRDefault="00F02020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 xml:space="preserve">VAGUE </w:t>
      </w:r>
      <w:r w:rsidR="008D70C7">
        <w:rPr>
          <w:rFonts w:ascii="Century Gothic" w:eastAsia="MS Mincho" w:hAnsi="Century Gothic"/>
          <w:color w:val="ED145B"/>
          <w:sz w:val="20"/>
          <w:szCs w:val="20"/>
          <w:lang w:eastAsia="ja-JP"/>
        </w:rPr>
        <w:t>B</w:t>
      </w:r>
    </w:p>
    <w:p w14:paraId="3878237C" w14:textId="77777777" w:rsidR="00F85BD8" w:rsidRPr="00365020" w:rsidRDefault="00F85BD8">
      <w:pPr>
        <w:spacing w:after="0"/>
        <w:rPr>
          <w:rFonts w:ascii="Century Gothic" w:hAnsi="Century Gothic"/>
        </w:rPr>
      </w:pPr>
    </w:p>
    <w:p w14:paraId="41976F7D" w14:textId="46202028" w:rsidR="00F85BD8" w:rsidRPr="00365020" w:rsidRDefault="00D5101E" w:rsidP="00F85BD8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  <w:r w:rsidRPr="00365020"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F85BD8" w:rsidRPr="00365020">
        <w:rPr>
          <w:rFonts w:ascii="Century Gothic" w:eastAsia="MS Mincho" w:hAnsi="Century Gothic"/>
          <w:sz w:val="18"/>
          <w:szCs w:val="18"/>
          <w:lang w:eastAsia="ja-JP"/>
        </w:rPr>
        <w:t xml:space="preserve">tablissement demandant l’accréditation : </w:t>
      </w:r>
    </w:p>
    <w:p w14:paraId="7BEC55C1" w14:textId="77777777" w:rsidR="00F85BD8" w:rsidRPr="00365020" w:rsidRDefault="00F85BD8" w:rsidP="00F85BD8">
      <w:pPr>
        <w:spacing w:after="120" w:line="240" w:lineRule="exact"/>
        <w:rPr>
          <w:rFonts w:ascii="Century Gothic" w:eastAsia="MS Mincho" w:hAnsi="Century Gothic"/>
          <w:b/>
          <w:color w:val="5C2D91"/>
          <w:sz w:val="22"/>
          <w:szCs w:val="22"/>
          <w:lang w:eastAsia="ja-JP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537"/>
        <w:gridCol w:w="5103"/>
      </w:tblGrid>
      <w:tr w:rsidR="00F85BD8" w:rsidRPr="00365020" w14:paraId="40AC91C5" w14:textId="77777777" w:rsidTr="00F07BF5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9CD537" w14:textId="77777777" w:rsidR="00F85BD8" w:rsidRPr="00365020" w:rsidRDefault="00F85BD8" w:rsidP="00F07BF5">
            <w:pPr>
              <w:pStyle w:val="2-SOUS-TITREPAO"/>
              <w:jc w:val="center"/>
              <w:rPr>
                <w:noProof w:val="0"/>
              </w:rPr>
            </w:pPr>
            <w:r w:rsidRPr="00365020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F85BD8" w:rsidRPr="00365020" w14:paraId="0F49FB3A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116E5" w14:textId="16AB6C7E" w:rsidR="00F85BD8" w:rsidRPr="00365020" w:rsidRDefault="00F85BD8" w:rsidP="00A926E9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Intitulé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</w:t>
            </w:r>
            <w:r w:rsidR="00A926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En cas d’intitulé hors nomenclature « mention spécifique », la fiche RNCP doit être fournie avec la </w:t>
            </w:r>
            <w:bookmarkStart w:id="0" w:name="_GoBack"/>
            <w:bookmarkEnd w:id="0"/>
            <w:r w:rsidR="00A926E9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fiche de présentation</w:t>
            </w:r>
            <w:r w:rsidR="000514A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)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83159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55ED6830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79605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Niveau (L, grade L, LP, M, grade M, autre)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30F44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5F80FD86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2D407" w14:textId="19A3F55C" w:rsidR="00F85BD8" w:rsidRPr="00365020" w:rsidRDefault="00F85BD8" w:rsidP="00E4657C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 xml:space="preserve">Origine de la formation </w:t>
            </w:r>
            <w:r w:rsid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</w:t>
            </w:r>
            <w:r w:rsidR="00F07BF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et détailler si nécessaire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s’il s’agit d’un renouvellement à l’identique, d’un renouvellement avec </w:t>
            </w:r>
            <w:r w:rsidR="008C2E2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re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structuration, d’une création issue d’une restructuration ou d’une création </w:t>
            </w:r>
            <w:r w:rsidR="00E4657C"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ex-nihilo</w:t>
            </w:r>
            <w:r w:rsidR="00E4657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. En cas de création ex-nihilo, argumenter en quelques phrases cette création</w:t>
            </w:r>
            <w:r w:rsidR="008C2E2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) 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CDB2C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7D224EDF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AF603" w14:textId="43B1FEF5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Champ de formations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ndiquer le champ principal dans lequel s’inscrit cette formation. Préciser le cas échéant s’il y a un champ secondaire)</w:t>
            </w:r>
            <w:r w:rsidR="00166D11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CC65A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3D71D642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8BB99" w14:textId="11F1D1A5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Etablissements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ndiquer les établissements qui demandent une </w:t>
            </w:r>
            <w:proofErr w:type="spellStart"/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co</w:t>
            </w:r>
            <w:proofErr w:type="spellEnd"/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-accréditation)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 </w:t>
            </w:r>
            <w:r w:rsidR="00166D11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1965B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5C379EF0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57A77" w14:textId="1145816C" w:rsidR="00F85BD8" w:rsidRPr="00365020" w:rsidRDefault="00F85BD8" w:rsidP="00E4657C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Parcours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</w:t>
            </w:r>
            <w:r w:rsidR="00F07BF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et</w:t>
            </w:r>
            <w:r w:rsidR="00E4657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="00F07BF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détailler</w:t>
            </w:r>
            <w:r w:rsidR="00E4657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si nécessaire</w:t>
            </w:r>
            <w:r w:rsidR="00F07BF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les différents parcours prévus dans la formatio</w:t>
            </w:r>
            <w:r w:rsidR="00E4657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n, y compris les parcours d’accès santé (L.AS)) </w:t>
            </w:r>
            <w:r w:rsidR="00166D11" w:rsidRPr="007352AE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814ED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4EAA5D2D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94B08" w14:textId="584B66A6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Lieux de la formation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le cas échéant les délocalisations)</w:t>
            </w:r>
            <w:r w:rsidR="00166D11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056B0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0746D282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56CDF" w14:textId="68A9A201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lastRenderedPageBreak/>
              <w:t>Modalités d’enseignement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si la formation est faite en apprentissage, en contrat de professionnalisation; à distance, etc.)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EABEF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7C66F3D8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6812B" w14:textId="04A809A6" w:rsidR="00F85BD8" w:rsidRPr="00365020" w:rsidRDefault="00F85BD8" w:rsidP="00E4657C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Volume horaire de la formation </w:t>
            </w:r>
            <w:r w:rsidR="00E4657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="00E4657C"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ndique</w:t>
            </w:r>
            <w:r w:rsidR="00E4657C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 aussi la part d’enseignement en langues étrangères)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63472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5E7C4BF1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59E08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Effectifs attendus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C566C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85BD8" w:rsidRPr="00365020" w14:paraId="152AD427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A4D2B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Partenariat avec un autre (ou d’autres) établissement d'enseignement supérieur public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F44B0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F85BD8" w:rsidRPr="00365020" w14:paraId="30D93324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9A932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Accords internationaux particuliers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CB284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002060"/>
                <w:sz w:val="20"/>
                <w:szCs w:val="20"/>
              </w:rPr>
            </w:pPr>
          </w:p>
        </w:tc>
      </w:tr>
      <w:tr w:rsidR="00F85BD8" w:rsidRPr="00365020" w14:paraId="4CE03BDB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BC6F8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Conventionnement avec une institution privée française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CD83B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F85BD8" w:rsidRPr="00365020" w14:paraId="756C6C40" w14:textId="77777777" w:rsidTr="00B527DF">
        <w:trPr>
          <w:trHeight w:val="3242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F45EC" w14:textId="458B5AE9" w:rsidR="00F07BF5" w:rsidRPr="004C10D3" w:rsidRDefault="0080163F" w:rsidP="008C2E28">
            <w:pPr>
              <w:spacing w:before="100" w:beforeAutospacing="1" w:after="100" w:afterAutospacing="1"/>
              <w:rPr>
                <w:rFonts w:ascii="Century Gothic" w:hAnsi="Century Gothic"/>
                <w:sz w:val="18"/>
                <w:szCs w:val="18"/>
              </w:rPr>
            </w:pPr>
            <w:r w:rsidRPr="004C10D3">
              <w:rPr>
                <w:rFonts w:ascii="Century Gothic" w:hAnsi="Century Gothic"/>
                <w:sz w:val="18"/>
                <w:szCs w:val="18"/>
              </w:rPr>
              <w:t>On trouvera ici :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br/>
            </w:r>
            <w:r w:rsidR="007D4F38">
              <w:rPr>
                <w:rFonts w:ascii="Century Gothic" w:hAnsi="Century Gothic"/>
                <w:sz w:val="18"/>
                <w:szCs w:val="18"/>
              </w:rPr>
              <w:t xml:space="preserve">- 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t xml:space="preserve">soit </w:t>
            </w:r>
            <w:r w:rsidRPr="004C10D3">
              <w:rPr>
                <w:rFonts w:ascii="Century Gothic" w:hAnsi="Century Gothic"/>
                <w:sz w:val="18"/>
                <w:szCs w:val="18"/>
              </w:rPr>
              <w:t xml:space="preserve">les éléments supplémentaires permettant d’apprécier </w:t>
            </w:r>
            <w:r w:rsidR="00F07BF5" w:rsidRPr="004C10D3">
              <w:rPr>
                <w:rFonts w:ascii="Century Gothic" w:hAnsi="Century Gothic"/>
                <w:sz w:val="18"/>
                <w:szCs w:val="18"/>
              </w:rPr>
              <w:t xml:space="preserve">les évolutions </w:t>
            </w:r>
            <w:r w:rsidR="00865325" w:rsidRPr="004C10D3">
              <w:rPr>
                <w:rFonts w:ascii="Century Gothic" w:hAnsi="Century Gothic"/>
                <w:sz w:val="18"/>
                <w:szCs w:val="18"/>
              </w:rPr>
              <w:t>et</w:t>
            </w:r>
            <w:r w:rsidR="002B5A66" w:rsidRPr="004C10D3">
              <w:rPr>
                <w:rFonts w:ascii="Century Gothic" w:hAnsi="Century Gothic"/>
                <w:sz w:val="18"/>
                <w:szCs w:val="18"/>
              </w:rPr>
              <w:t>/ou</w:t>
            </w:r>
            <w:r w:rsidR="00865325" w:rsidRPr="004C10D3">
              <w:rPr>
                <w:rFonts w:ascii="Century Gothic" w:hAnsi="Century Gothic"/>
                <w:sz w:val="18"/>
                <w:szCs w:val="18"/>
              </w:rPr>
              <w:t xml:space="preserve"> améliorations </w:t>
            </w:r>
            <w:r w:rsidR="00F07BF5" w:rsidRPr="004C10D3">
              <w:rPr>
                <w:rFonts w:ascii="Century Gothic" w:hAnsi="Century Gothic"/>
                <w:sz w:val="18"/>
                <w:szCs w:val="18"/>
              </w:rPr>
              <w:t>par r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t>apport à la précédente période lors d’un ren</w:t>
            </w:r>
            <w:r w:rsidR="00DC298E" w:rsidRPr="004C10D3">
              <w:rPr>
                <w:rFonts w:ascii="Century Gothic" w:hAnsi="Century Gothic"/>
                <w:sz w:val="18"/>
                <w:szCs w:val="18"/>
              </w:rPr>
              <w:t>o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t>uvellement</w:t>
            </w:r>
            <w:r w:rsidR="00DC298E" w:rsidRPr="004C10D3">
              <w:rPr>
                <w:rFonts w:ascii="Century Gothic" w:hAnsi="Century Gothic"/>
                <w:sz w:val="18"/>
                <w:szCs w:val="18"/>
              </w:rPr>
              <w:t>,</w:t>
            </w:r>
            <w:r w:rsidR="006E36CD" w:rsidRPr="004C10D3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notamment </w:t>
            </w:r>
            <w:r w:rsidR="00780AE6" w:rsidRPr="004C10D3">
              <w:rPr>
                <w:rFonts w:ascii="Century Gothic" w:hAnsi="Century Gothic"/>
                <w:i/>
                <w:sz w:val="18"/>
                <w:szCs w:val="18"/>
              </w:rPr>
              <w:t>les éléments</w:t>
            </w:r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 en réponse aux recomman</w:t>
            </w:r>
            <w:r w:rsidR="008D70C7">
              <w:rPr>
                <w:rFonts w:ascii="Century Gothic" w:hAnsi="Century Gothic"/>
                <w:i/>
                <w:sz w:val="18"/>
                <w:szCs w:val="18"/>
              </w:rPr>
              <w:t xml:space="preserve">dations de l’évaluation </w:t>
            </w:r>
            <w:proofErr w:type="spellStart"/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>Hcéres</w:t>
            </w:r>
            <w:proofErr w:type="spellEnd"/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 du bilan</w:t>
            </w:r>
            <w:r w:rsidR="00DC298E" w:rsidRPr="004C10D3">
              <w:rPr>
                <w:rFonts w:ascii="Century Gothic" w:hAnsi="Century Gothic"/>
                <w:i/>
                <w:sz w:val="18"/>
                <w:szCs w:val="18"/>
              </w:rPr>
              <w:br/>
            </w:r>
            <w:r w:rsidR="007D4F38">
              <w:rPr>
                <w:rFonts w:ascii="Century Gothic" w:hAnsi="Century Gothic"/>
                <w:sz w:val="18"/>
                <w:szCs w:val="18"/>
              </w:rPr>
              <w:t xml:space="preserve">- </w:t>
            </w:r>
            <w:r w:rsidR="00DC298E" w:rsidRPr="004C10D3">
              <w:rPr>
                <w:rFonts w:ascii="Century Gothic" w:hAnsi="Century Gothic"/>
                <w:sz w:val="18"/>
                <w:szCs w:val="18"/>
              </w:rPr>
              <w:t xml:space="preserve">soit </w:t>
            </w:r>
            <w:r w:rsidRPr="004C10D3">
              <w:rPr>
                <w:rFonts w:ascii="Century Gothic" w:hAnsi="Century Gothic"/>
                <w:sz w:val="18"/>
                <w:szCs w:val="18"/>
              </w:rPr>
              <w:t>les éléments permettant d’apprécier la demande de création de formation</w:t>
            </w:r>
            <w:r w:rsidR="005178AB" w:rsidRPr="004C10D3">
              <w:rPr>
                <w:rFonts w:ascii="Century Gothic" w:hAnsi="Century Gothic"/>
                <w:sz w:val="18"/>
                <w:szCs w:val="18"/>
              </w:rPr>
              <w:t xml:space="preserve"> (contenus, débouchés</w:t>
            </w:r>
            <w:r w:rsidR="002A14B4" w:rsidRPr="004C10D3">
              <w:rPr>
                <w:rFonts w:ascii="Century Gothic" w:hAnsi="Century Gothic"/>
                <w:sz w:val="18"/>
                <w:szCs w:val="18"/>
              </w:rPr>
              <w:t xml:space="preserve"> professionnels</w:t>
            </w:r>
            <w:r w:rsidR="005178AB" w:rsidRPr="004C10D3">
              <w:rPr>
                <w:rFonts w:ascii="Century Gothic" w:hAnsi="Century Gothic"/>
                <w:sz w:val="18"/>
                <w:szCs w:val="18"/>
              </w:rPr>
              <w:t>, poursuites d’études, équipe pédagogique…)</w:t>
            </w:r>
            <w:r w:rsidRPr="004C10D3">
              <w:rPr>
                <w:rFonts w:ascii="Century Gothic" w:hAnsi="Century Gothic"/>
                <w:sz w:val="18"/>
                <w:szCs w:val="18"/>
              </w:rPr>
              <w:t xml:space="preserve">. </w:t>
            </w:r>
          </w:p>
          <w:p w14:paraId="4A42B5FD" w14:textId="403006E5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7C4C7A2E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1CF83DA9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7A62351D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249C86A2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2DBE37B8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B527DF" w:rsidRPr="00365020" w14:paraId="7336EE5D" w14:textId="77777777" w:rsidTr="00B527DF">
        <w:trPr>
          <w:trHeight w:val="3242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39B3B" w14:textId="024B7DFE" w:rsidR="00B527DF" w:rsidRPr="007352AE" w:rsidRDefault="00B527DF" w:rsidP="008C2E28">
            <w:pPr>
              <w:spacing w:before="100" w:beforeAutospacing="1" w:after="100" w:afterAutospacing="1"/>
              <w:rPr>
                <w:rFonts w:ascii="Century Gothic" w:hAnsi="Century Gothic"/>
                <w:sz w:val="18"/>
                <w:szCs w:val="18"/>
              </w:rPr>
            </w:pPr>
            <w:r w:rsidRPr="007352AE">
              <w:rPr>
                <w:rFonts w:ascii="Century Gothic" w:hAnsi="Century Gothic"/>
                <w:sz w:val="18"/>
                <w:szCs w:val="18"/>
              </w:rPr>
              <w:t>Si la présente mention comprend une option « accès santé » (L.AS), décrire succinctement le dispositif :</w:t>
            </w:r>
          </w:p>
        </w:tc>
      </w:tr>
    </w:tbl>
    <w:p w14:paraId="5B81CE5B" w14:textId="77777777" w:rsidR="00F85BD8" w:rsidRPr="00365020" w:rsidRDefault="00F85BD8" w:rsidP="00F85BD8">
      <w:pPr>
        <w:rPr>
          <w:rFonts w:ascii="Century Gothic" w:hAnsi="Century Gothic"/>
        </w:rPr>
      </w:pPr>
    </w:p>
    <w:sectPr w:rsidR="00F85BD8" w:rsidRPr="00365020" w:rsidSect="002433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134" w:right="843" w:bottom="426" w:left="1134" w:header="709" w:footer="34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557F4" w14:textId="77777777" w:rsidR="00B05CCE" w:rsidRDefault="00B05CCE">
      <w:r>
        <w:separator/>
      </w:r>
    </w:p>
  </w:endnote>
  <w:endnote w:type="continuationSeparator" w:id="0">
    <w:p w14:paraId="78C0DB7F" w14:textId="77777777" w:rsidR="00B05CCE" w:rsidRDefault="00B0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D8C4D" w14:textId="77777777" w:rsidR="009B2E46" w:rsidRDefault="009B2E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7F47E" w14:textId="77777777" w:rsidR="00DC298E" w:rsidRDefault="00DC298E" w:rsidP="004E335C">
    <w:pPr>
      <w:pStyle w:val="Pieddepage"/>
      <w:jc w:val="right"/>
      <w:rPr>
        <w:rFonts w:ascii="Century Gothic" w:hAnsi="Century Gothic"/>
        <w:sz w:val="16"/>
        <w:szCs w:val="16"/>
      </w:rPr>
    </w:pPr>
  </w:p>
  <w:p w14:paraId="21CF3231" w14:textId="7FEEA057" w:rsidR="004C10D3" w:rsidRPr="004B0F83" w:rsidRDefault="00DC298E" w:rsidP="004C10D3">
    <w:pPr>
      <w:pStyle w:val="Pieddepage"/>
      <w:tabs>
        <w:tab w:val="clear" w:pos="9072"/>
        <w:tab w:val="right" w:pos="9781"/>
      </w:tabs>
      <w:ind w:left="-284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 xml:space="preserve">Campagne </w:t>
    </w:r>
    <w:r w:rsidR="00603720" w:rsidRPr="006054FD">
      <w:rPr>
        <w:rFonts w:ascii="Century Gothic" w:hAnsi="Century Gothic"/>
        <w:sz w:val="14"/>
        <w:szCs w:val="14"/>
      </w:rPr>
      <w:t>d’</w:t>
    </w:r>
    <w:r w:rsidR="00603720">
      <w:rPr>
        <w:rFonts w:ascii="Century Gothic" w:hAnsi="Century Gothic"/>
        <w:sz w:val="14"/>
        <w:szCs w:val="14"/>
      </w:rPr>
      <w:t>évaluation 2020</w:t>
    </w:r>
    <w:r>
      <w:rPr>
        <w:rFonts w:ascii="Century Gothic" w:hAnsi="Century Gothic"/>
        <w:sz w:val="14"/>
        <w:szCs w:val="14"/>
      </w:rPr>
      <w:t>-202</w:t>
    </w:r>
    <w:r w:rsidR="00885747">
      <w:rPr>
        <w:rFonts w:ascii="Century Gothic" w:hAnsi="Century Gothic"/>
        <w:sz w:val="14"/>
        <w:szCs w:val="14"/>
      </w:rPr>
      <w:t>1</w:t>
    </w:r>
    <w:r>
      <w:rPr>
        <w:rFonts w:ascii="Century Gothic" w:hAnsi="Century Gothic"/>
        <w:sz w:val="14"/>
        <w:szCs w:val="14"/>
      </w:rPr>
      <w:t xml:space="preserve"> – Vague </w:t>
    </w:r>
    <w:r w:rsidR="00885747">
      <w:rPr>
        <w:rFonts w:ascii="Century Gothic" w:hAnsi="Century Gothic"/>
        <w:sz w:val="14"/>
        <w:szCs w:val="14"/>
      </w:rPr>
      <w:t>B</w:t>
    </w:r>
    <w:r w:rsidRPr="006054FD"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  <w:t xml:space="preserve">                   </w:t>
    </w:r>
    <w:r w:rsidR="007352AE">
      <w:rPr>
        <w:rFonts w:ascii="Century Gothic" w:hAnsi="Century Gothic"/>
        <w:sz w:val="14"/>
        <w:szCs w:val="14"/>
      </w:rPr>
      <w:t>O</w:t>
    </w:r>
    <w:r w:rsidR="00603720">
      <w:rPr>
        <w:rFonts w:ascii="Century Gothic" w:hAnsi="Century Gothic"/>
        <w:sz w:val="14"/>
        <w:szCs w:val="14"/>
      </w:rPr>
      <w:t>ctobre 2020</w:t>
    </w:r>
  </w:p>
  <w:p w14:paraId="348350BE" w14:textId="25DC811A" w:rsidR="00DC298E" w:rsidRDefault="00DC298E" w:rsidP="00645E48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ab/>
    </w:r>
    <w:sdt>
      <w:sdtPr>
        <w:rPr>
          <w:rFonts w:ascii="Century Gothic" w:hAnsi="Century Gothic"/>
          <w:sz w:val="14"/>
          <w:szCs w:val="14"/>
        </w:rPr>
        <w:id w:val="-1553760774"/>
        <w:docPartObj>
          <w:docPartGallery w:val="Page Numbers (Bottom of Page)"/>
          <w:docPartUnique/>
        </w:docPartObj>
      </w:sdtPr>
      <w:sdtEndPr/>
      <w:sdtContent>
        <w:r w:rsidRPr="006054FD">
          <w:rPr>
            <w:rFonts w:ascii="Century Gothic" w:hAnsi="Century Gothic"/>
            <w:sz w:val="14"/>
            <w:szCs w:val="14"/>
          </w:rPr>
          <w:fldChar w:fldCharType="begin"/>
        </w:r>
        <w:r w:rsidRPr="006054FD">
          <w:rPr>
            <w:rFonts w:ascii="Century Gothic" w:hAnsi="Century Gothic"/>
            <w:sz w:val="14"/>
            <w:szCs w:val="14"/>
          </w:rPr>
          <w:instrText>PAGE   \* MERGEFORMAT</w:instrText>
        </w:r>
        <w:r w:rsidRPr="006054FD">
          <w:rPr>
            <w:rFonts w:ascii="Century Gothic" w:hAnsi="Century Gothic"/>
            <w:sz w:val="14"/>
            <w:szCs w:val="14"/>
          </w:rPr>
          <w:fldChar w:fldCharType="separate"/>
        </w:r>
        <w:r w:rsidR="00A926E9">
          <w:rPr>
            <w:rFonts w:ascii="Century Gothic" w:hAnsi="Century Gothic"/>
            <w:noProof/>
            <w:sz w:val="14"/>
            <w:szCs w:val="14"/>
          </w:rPr>
          <w:t>2</w:t>
        </w:r>
        <w:r w:rsidRPr="006054FD">
          <w:rPr>
            <w:rFonts w:ascii="Century Gothic" w:hAnsi="Century Gothic"/>
            <w:sz w:val="14"/>
            <w:szCs w:val="1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1797F" w14:textId="6FA70E46" w:rsidR="00DC298E" w:rsidRPr="004B0F83" w:rsidRDefault="007D4F38" w:rsidP="007D4F38">
    <w:pPr>
      <w:pStyle w:val="Pieddepage"/>
      <w:tabs>
        <w:tab w:val="clear" w:pos="4536"/>
        <w:tab w:val="clear" w:pos="9072"/>
        <w:tab w:val="left" w:pos="-426"/>
        <w:tab w:val="right" w:pos="9781"/>
      </w:tabs>
      <w:ind w:left="-426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 xml:space="preserve">Campagne </w:t>
    </w:r>
    <w:r w:rsidR="009B2E46" w:rsidRPr="006054FD">
      <w:rPr>
        <w:rFonts w:ascii="Century Gothic" w:hAnsi="Century Gothic"/>
        <w:sz w:val="14"/>
        <w:szCs w:val="14"/>
      </w:rPr>
      <w:t>d’</w:t>
    </w:r>
    <w:r w:rsidR="009B2E46">
      <w:rPr>
        <w:rFonts w:ascii="Century Gothic" w:hAnsi="Century Gothic"/>
        <w:sz w:val="14"/>
        <w:szCs w:val="14"/>
      </w:rPr>
      <w:t>évaluation 2020</w:t>
    </w:r>
    <w:r>
      <w:rPr>
        <w:rFonts w:ascii="Century Gothic" w:hAnsi="Century Gothic"/>
        <w:sz w:val="14"/>
        <w:szCs w:val="14"/>
      </w:rPr>
      <w:t>-202</w:t>
    </w:r>
    <w:r w:rsidR="008D70C7">
      <w:rPr>
        <w:rFonts w:ascii="Century Gothic" w:hAnsi="Century Gothic"/>
        <w:sz w:val="14"/>
        <w:szCs w:val="14"/>
      </w:rPr>
      <w:t>1</w:t>
    </w:r>
    <w:r>
      <w:rPr>
        <w:rFonts w:ascii="Century Gothic" w:hAnsi="Century Gothic"/>
        <w:sz w:val="14"/>
        <w:szCs w:val="14"/>
      </w:rPr>
      <w:t xml:space="preserve"> – Vague </w:t>
    </w:r>
    <w:r w:rsidR="008D70C7">
      <w:rPr>
        <w:rFonts w:ascii="Century Gothic" w:hAnsi="Century Gothic"/>
        <w:sz w:val="14"/>
        <w:szCs w:val="14"/>
      </w:rPr>
      <w:t>B</w:t>
    </w:r>
    <w:r>
      <w:rPr>
        <w:rFonts w:ascii="Century Gothic" w:hAnsi="Century Gothic"/>
        <w:sz w:val="14"/>
        <w:szCs w:val="14"/>
      </w:rPr>
      <w:tab/>
    </w:r>
    <w:r w:rsidR="00BE780B">
      <w:rPr>
        <w:rFonts w:ascii="Century Gothic" w:hAnsi="Century Gothic"/>
        <w:iCs/>
        <w:sz w:val="14"/>
        <w:szCs w:val="14"/>
      </w:rPr>
      <w:t>Octobre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6A195" w14:textId="77777777" w:rsidR="00B05CCE" w:rsidRDefault="00B05CCE">
      <w:r>
        <w:separator/>
      </w:r>
    </w:p>
  </w:footnote>
  <w:footnote w:type="continuationSeparator" w:id="0">
    <w:p w14:paraId="1AED7619" w14:textId="77777777" w:rsidR="00B05CCE" w:rsidRDefault="00B0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F3F44" w14:textId="77777777" w:rsidR="009B2E46" w:rsidRDefault="009B2E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29B88" w14:textId="4B18E373" w:rsidR="00DC298E" w:rsidRDefault="00DC298E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74624" behindDoc="1" locked="0" layoutInCell="1" allowOverlap="1" wp14:anchorId="3EAF07EF" wp14:editId="43BD94C6">
          <wp:simplePos x="0" y="0"/>
          <wp:positionH relativeFrom="column">
            <wp:posOffset>5828030</wp:posOffset>
          </wp:positionH>
          <wp:positionV relativeFrom="paragraph">
            <wp:posOffset>-120015</wp:posOffset>
          </wp:positionV>
          <wp:extent cx="719455" cy="719455"/>
          <wp:effectExtent l="0" t="0" r="0" b="0"/>
          <wp:wrapTight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ight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4EE4A0" w14:textId="1FC26937" w:rsidR="00DC298E" w:rsidRPr="004B0F83" w:rsidRDefault="00DC298E" w:rsidP="00A364AE">
    <w:pPr>
      <w:spacing w:after="0"/>
      <w:ind w:left="-284"/>
      <w:rPr>
        <w:rFonts w:ascii="Century Gothic" w:eastAsia="MS Mincho" w:hAnsi="Century Gothic"/>
        <w:sz w:val="14"/>
        <w:szCs w:val="14"/>
        <w:lang w:eastAsia="ja-JP"/>
      </w:rPr>
    </w:pPr>
    <w:r w:rsidRPr="004B0F83">
      <w:rPr>
        <w:rFonts w:ascii="Century Gothic" w:eastAsia="MS Mincho" w:hAnsi="Century Gothic"/>
        <w:sz w:val="14"/>
        <w:szCs w:val="14"/>
        <w:lang w:eastAsia="ja-JP"/>
      </w:rPr>
      <w:t xml:space="preserve">Fiche de présentation d’une formation de type licence, licence professionnelle ou master </w:t>
    </w:r>
  </w:p>
  <w:p w14:paraId="75A49AA6" w14:textId="5B4138ED" w:rsidR="00DC298E" w:rsidRDefault="00DC298E" w:rsidP="00537F5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iCs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</w:r>
  </w:p>
  <w:p w14:paraId="46CDC505" w14:textId="77777777" w:rsidR="00DC298E" w:rsidRDefault="00DC298E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5B01547B" w14:textId="77777777" w:rsidR="00DC298E" w:rsidRPr="00544374" w:rsidRDefault="00DC298E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787C9" w14:textId="58DF9E09" w:rsidR="00DC298E" w:rsidRDefault="00DC298E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6823">
      <w:rPr>
        <w:rFonts w:ascii="Trebuchet MS" w:eastAsia="Times New Roman" w:hAnsi="Trebuchet MS"/>
        <w:i/>
        <w:sz w:val="16"/>
        <w:szCs w:val="16"/>
      </w:rPr>
      <w:t xml:space="preserve"> </w:t>
    </w:r>
    <w:r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C298E" w:rsidRDefault="00DC298E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C298E" w:rsidRPr="00140E01" w:rsidRDefault="00DC298E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C298E" w:rsidRDefault="00DC298E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DC298E" w:rsidRDefault="00DC298E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40155"/>
    <w:rsid w:val="00041098"/>
    <w:rsid w:val="0005070B"/>
    <w:rsid w:val="000514A5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D3561"/>
    <w:rsid w:val="000E2467"/>
    <w:rsid w:val="000E3263"/>
    <w:rsid w:val="00104F6C"/>
    <w:rsid w:val="00112480"/>
    <w:rsid w:val="00113219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66D11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433EA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4B4"/>
    <w:rsid w:val="002A16D0"/>
    <w:rsid w:val="002A6446"/>
    <w:rsid w:val="002B5A6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5020"/>
    <w:rsid w:val="003664D7"/>
    <w:rsid w:val="00371454"/>
    <w:rsid w:val="003731FC"/>
    <w:rsid w:val="00373F6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4366"/>
    <w:rsid w:val="00466EB0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0F83"/>
    <w:rsid w:val="004B2CCD"/>
    <w:rsid w:val="004C000E"/>
    <w:rsid w:val="004C10D3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178AB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3720"/>
    <w:rsid w:val="00606214"/>
    <w:rsid w:val="006156EA"/>
    <w:rsid w:val="006215DF"/>
    <w:rsid w:val="006243E8"/>
    <w:rsid w:val="0063061C"/>
    <w:rsid w:val="0063373E"/>
    <w:rsid w:val="00634CCB"/>
    <w:rsid w:val="00642420"/>
    <w:rsid w:val="00645E48"/>
    <w:rsid w:val="00652E30"/>
    <w:rsid w:val="006549B7"/>
    <w:rsid w:val="00656E46"/>
    <w:rsid w:val="00661665"/>
    <w:rsid w:val="00663510"/>
    <w:rsid w:val="00667D18"/>
    <w:rsid w:val="00677470"/>
    <w:rsid w:val="00683A55"/>
    <w:rsid w:val="00683B08"/>
    <w:rsid w:val="00685CA8"/>
    <w:rsid w:val="00691D58"/>
    <w:rsid w:val="00693705"/>
    <w:rsid w:val="006A0E99"/>
    <w:rsid w:val="006A4BEF"/>
    <w:rsid w:val="006A7476"/>
    <w:rsid w:val="006B6FFA"/>
    <w:rsid w:val="006C145F"/>
    <w:rsid w:val="006C674B"/>
    <w:rsid w:val="006D258C"/>
    <w:rsid w:val="006D33C9"/>
    <w:rsid w:val="006E36CD"/>
    <w:rsid w:val="006E4898"/>
    <w:rsid w:val="006E5E36"/>
    <w:rsid w:val="006F3C80"/>
    <w:rsid w:val="006F5654"/>
    <w:rsid w:val="0070676F"/>
    <w:rsid w:val="0071201C"/>
    <w:rsid w:val="00714548"/>
    <w:rsid w:val="00717E86"/>
    <w:rsid w:val="0072319B"/>
    <w:rsid w:val="00727291"/>
    <w:rsid w:val="007340AD"/>
    <w:rsid w:val="007352AE"/>
    <w:rsid w:val="00741385"/>
    <w:rsid w:val="00745406"/>
    <w:rsid w:val="0075035A"/>
    <w:rsid w:val="00760201"/>
    <w:rsid w:val="00762970"/>
    <w:rsid w:val="007642E9"/>
    <w:rsid w:val="0076480C"/>
    <w:rsid w:val="00765007"/>
    <w:rsid w:val="007671F1"/>
    <w:rsid w:val="00770619"/>
    <w:rsid w:val="00780332"/>
    <w:rsid w:val="00780AE6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4F38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163F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54BB5"/>
    <w:rsid w:val="0086013D"/>
    <w:rsid w:val="008619FF"/>
    <w:rsid w:val="00861F52"/>
    <w:rsid w:val="00864060"/>
    <w:rsid w:val="00865325"/>
    <w:rsid w:val="008677C4"/>
    <w:rsid w:val="00871F82"/>
    <w:rsid w:val="008730E8"/>
    <w:rsid w:val="008762E3"/>
    <w:rsid w:val="00881B10"/>
    <w:rsid w:val="00885747"/>
    <w:rsid w:val="00887328"/>
    <w:rsid w:val="008957E1"/>
    <w:rsid w:val="00896874"/>
    <w:rsid w:val="008A5ADC"/>
    <w:rsid w:val="008A65DF"/>
    <w:rsid w:val="008C2E28"/>
    <w:rsid w:val="008C36C6"/>
    <w:rsid w:val="008D2F0F"/>
    <w:rsid w:val="008D4F1E"/>
    <w:rsid w:val="008D69AB"/>
    <w:rsid w:val="008D70C7"/>
    <w:rsid w:val="008D781E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385"/>
    <w:rsid w:val="009A586D"/>
    <w:rsid w:val="009B0D0A"/>
    <w:rsid w:val="009B1FC6"/>
    <w:rsid w:val="009B2E4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4AE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26E9"/>
    <w:rsid w:val="00A950BC"/>
    <w:rsid w:val="00A968BB"/>
    <w:rsid w:val="00AA0DB3"/>
    <w:rsid w:val="00AA1F28"/>
    <w:rsid w:val="00AB2C9A"/>
    <w:rsid w:val="00AB4C89"/>
    <w:rsid w:val="00AB6AE8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05CCE"/>
    <w:rsid w:val="00B12692"/>
    <w:rsid w:val="00B158C6"/>
    <w:rsid w:val="00B20268"/>
    <w:rsid w:val="00B21A34"/>
    <w:rsid w:val="00B24321"/>
    <w:rsid w:val="00B31828"/>
    <w:rsid w:val="00B42CE2"/>
    <w:rsid w:val="00B44697"/>
    <w:rsid w:val="00B527DF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E780B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1815"/>
    <w:rsid w:val="00C4643D"/>
    <w:rsid w:val="00C60743"/>
    <w:rsid w:val="00C64952"/>
    <w:rsid w:val="00C67311"/>
    <w:rsid w:val="00C71119"/>
    <w:rsid w:val="00C7653C"/>
    <w:rsid w:val="00C9217F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101E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2C8B"/>
    <w:rsid w:val="00DA70BC"/>
    <w:rsid w:val="00DB366E"/>
    <w:rsid w:val="00DB5246"/>
    <w:rsid w:val="00DB5DD7"/>
    <w:rsid w:val="00DB609C"/>
    <w:rsid w:val="00DC298E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B67"/>
    <w:rsid w:val="00E153F4"/>
    <w:rsid w:val="00E1769B"/>
    <w:rsid w:val="00E218B8"/>
    <w:rsid w:val="00E259AF"/>
    <w:rsid w:val="00E365F7"/>
    <w:rsid w:val="00E4252D"/>
    <w:rsid w:val="00E4404F"/>
    <w:rsid w:val="00E4525F"/>
    <w:rsid w:val="00E4657C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2020"/>
    <w:rsid w:val="00F03C30"/>
    <w:rsid w:val="00F04C4E"/>
    <w:rsid w:val="00F07B87"/>
    <w:rsid w:val="00F07BF5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711D0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8C69451"/>
  <w15:docId w15:val="{8F1EBFF2-75AE-40F4-8921-32FB5DCC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36CD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79BC6-FEA4-4A19-8DB1-476DB410A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2136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FRANCOISE RUFFIER D'EPENOUX</cp:lastModifiedBy>
  <cp:revision>7</cp:revision>
  <cp:lastPrinted>2020-10-05T15:08:00Z</cp:lastPrinted>
  <dcterms:created xsi:type="dcterms:W3CDTF">2020-10-05T15:04:00Z</dcterms:created>
  <dcterms:modified xsi:type="dcterms:W3CDTF">2020-10-26T08:12:00Z</dcterms:modified>
</cp:coreProperties>
</file>